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Bookman Old Style" w:hAnsi="Bookman Old Style" w:cs="Bookman Old Style" w:eastAsia="Bookman Old Style"/>
          <w:color w:val="auto"/>
          <w:spacing w:val="0"/>
          <w:position w:val="0"/>
          <w:sz w:val="24"/>
          <w:shd w:fill="auto" w:val="clear"/>
        </w:rPr>
      </w:pPr>
    </w:p>
    <w:p>
      <w:pPr>
        <w:suppressAutoHyphens w:val="true"/>
        <w:spacing w:before="0" w:after="0" w:line="240"/>
        <w:ind w:right="0" w:left="0" w:firstLine="0"/>
        <w:jc w:val="center"/>
        <w:rPr>
          <w:rFonts w:ascii="Imprint MT Shadow" w:hAnsi="Imprint MT Shadow" w:cs="Imprint MT Shadow" w:eastAsia="Imprint MT Shadow"/>
          <w:b/>
          <w:color w:val="auto"/>
          <w:spacing w:val="40"/>
          <w:position w:val="0"/>
          <w:sz w:val="40"/>
          <w:shd w:fill="auto" w:val="clear"/>
        </w:rPr>
      </w:pPr>
      <w:r>
        <w:rPr>
          <w:rFonts w:ascii="Imprint MT Shadow" w:hAnsi="Imprint MT Shadow" w:cs="Imprint MT Shadow" w:eastAsia="Imprint MT Shadow"/>
          <w:b/>
          <w:color w:val="auto"/>
          <w:spacing w:val="40"/>
          <w:position w:val="0"/>
          <w:sz w:val="44"/>
          <w:shd w:fill="auto" w:val="clear"/>
        </w:rPr>
        <w:t xml:space="preserve">B</w:t>
      </w:r>
      <w:r>
        <w:rPr>
          <w:rFonts w:ascii="Imprint MT Shadow" w:hAnsi="Imprint MT Shadow" w:cs="Imprint MT Shadow" w:eastAsia="Imprint MT Shadow"/>
          <w:b/>
          <w:color w:val="auto"/>
          <w:spacing w:val="40"/>
          <w:position w:val="0"/>
          <w:sz w:val="40"/>
          <w:shd w:fill="auto" w:val="clear"/>
        </w:rPr>
        <w:t xml:space="preserve">randeis </w:t>
      </w:r>
      <w:r>
        <w:rPr>
          <w:rFonts w:ascii="Imprint MT Shadow" w:hAnsi="Imprint MT Shadow" w:cs="Imprint MT Shadow" w:eastAsia="Imprint MT Shadow"/>
          <w:b/>
          <w:color w:val="auto"/>
          <w:spacing w:val="40"/>
          <w:position w:val="0"/>
          <w:sz w:val="40"/>
          <w:shd w:fill="auto" w:val="clear"/>
        </w:rPr>
        <w:t xml:space="preserve">–</w:t>
      </w:r>
      <w:r>
        <w:rPr>
          <w:rFonts w:ascii="Imprint MT Shadow" w:hAnsi="Imprint MT Shadow" w:cs="Imprint MT Shadow" w:eastAsia="Imprint MT Shadow"/>
          <w:b/>
          <w:color w:val="auto"/>
          <w:spacing w:val="40"/>
          <w:position w:val="0"/>
          <w:sz w:val="40"/>
          <w:shd w:fill="auto" w:val="clear"/>
        </w:rPr>
        <w:t xml:space="preserve"> </w:t>
      </w:r>
      <w:r>
        <w:rPr>
          <w:rFonts w:ascii="Imprint MT Shadow" w:hAnsi="Imprint MT Shadow" w:cs="Imprint MT Shadow" w:eastAsia="Imprint MT Shadow"/>
          <w:b/>
          <w:color w:val="auto"/>
          <w:spacing w:val="40"/>
          <w:position w:val="0"/>
          <w:sz w:val="44"/>
          <w:shd w:fill="auto" w:val="clear"/>
        </w:rPr>
        <w:t xml:space="preserve">H</w:t>
      </w:r>
      <w:r>
        <w:rPr>
          <w:rFonts w:ascii="Imprint MT Shadow" w:hAnsi="Imprint MT Shadow" w:cs="Imprint MT Shadow" w:eastAsia="Imprint MT Shadow"/>
          <w:b/>
          <w:color w:val="auto"/>
          <w:spacing w:val="40"/>
          <w:position w:val="0"/>
          <w:sz w:val="40"/>
          <w:shd w:fill="auto" w:val="clear"/>
        </w:rPr>
        <w:t xml:space="preserve">arvard </w:t>
      </w:r>
      <w:r>
        <w:rPr>
          <w:rFonts w:ascii="Imprint MT Shadow" w:hAnsi="Imprint MT Shadow" w:cs="Imprint MT Shadow" w:eastAsia="Imprint MT Shadow"/>
          <w:b/>
          <w:color w:val="auto"/>
          <w:spacing w:val="40"/>
          <w:position w:val="0"/>
          <w:sz w:val="40"/>
          <w:shd w:fill="auto" w:val="clear"/>
        </w:rPr>
        <w:t xml:space="preserve">–</w:t>
      </w:r>
      <w:r>
        <w:rPr>
          <w:rFonts w:ascii="Imprint MT Shadow" w:hAnsi="Imprint MT Shadow" w:cs="Imprint MT Shadow" w:eastAsia="Imprint MT Shadow"/>
          <w:b/>
          <w:color w:val="auto"/>
          <w:spacing w:val="40"/>
          <w:position w:val="0"/>
          <w:sz w:val="40"/>
          <w:shd w:fill="auto" w:val="clear"/>
        </w:rPr>
        <w:t xml:space="preserve"> </w:t>
      </w:r>
      <w:r>
        <w:rPr>
          <w:rFonts w:ascii="Imprint MT Shadow" w:hAnsi="Imprint MT Shadow" w:cs="Imprint MT Shadow" w:eastAsia="Imprint MT Shadow"/>
          <w:b/>
          <w:color w:val="auto"/>
          <w:spacing w:val="40"/>
          <w:position w:val="0"/>
          <w:sz w:val="44"/>
          <w:shd w:fill="auto" w:val="clear"/>
        </w:rPr>
        <w:t xml:space="preserve">M</w:t>
      </w:r>
      <w:r>
        <w:rPr>
          <w:rFonts w:ascii="Imprint MT Shadow" w:hAnsi="Imprint MT Shadow" w:cs="Imprint MT Shadow" w:eastAsia="Imprint MT Shadow"/>
          <w:b/>
          <w:color w:val="auto"/>
          <w:spacing w:val="40"/>
          <w:position w:val="0"/>
          <w:sz w:val="40"/>
          <w:shd w:fill="auto" w:val="clear"/>
        </w:rPr>
        <w:t xml:space="preserve">IT </w:t>
      </w:r>
      <w:r>
        <w:rPr>
          <w:rFonts w:ascii="Imprint MT Shadow" w:hAnsi="Imprint MT Shadow" w:cs="Imprint MT Shadow" w:eastAsia="Imprint MT Shadow"/>
          <w:b/>
          <w:color w:val="auto"/>
          <w:spacing w:val="40"/>
          <w:position w:val="0"/>
          <w:sz w:val="40"/>
          <w:shd w:fill="auto" w:val="clear"/>
        </w:rPr>
        <w:t xml:space="preserve">–</w:t>
      </w:r>
      <w:r>
        <w:rPr>
          <w:rFonts w:ascii="Imprint MT Shadow" w:hAnsi="Imprint MT Shadow" w:cs="Imprint MT Shadow" w:eastAsia="Imprint MT Shadow"/>
          <w:b/>
          <w:color w:val="auto"/>
          <w:spacing w:val="40"/>
          <w:position w:val="0"/>
          <w:sz w:val="40"/>
          <w:shd w:fill="auto" w:val="clear"/>
        </w:rPr>
        <w:t xml:space="preserve"> </w:t>
      </w:r>
      <w:r>
        <w:rPr>
          <w:rFonts w:ascii="Imprint MT Shadow" w:hAnsi="Imprint MT Shadow" w:cs="Imprint MT Shadow" w:eastAsia="Imprint MT Shadow"/>
          <w:b/>
          <w:color w:val="auto"/>
          <w:spacing w:val="40"/>
          <w:position w:val="0"/>
          <w:sz w:val="44"/>
          <w:shd w:fill="auto" w:val="clear"/>
        </w:rPr>
        <w:t xml:space="preserve">N</w:t>
      </w:r>
      <w:r>
        <w:rPr>
          <w:rFonts w:ascii="Imprint MT Shadow" w:hAnsi="Imprint MT Shadow" w:cs="Imprint MT Shadow" w:eastAsia="Imprint MT Shadow"/>
          <w:b/>
          <w:color w:val="auto"/>
          <w:spacing w:val="40"/>
          <w:position w:val="0"/>
          <w:sz w:val="40"/>
          <w:shd w:fill="auto" w:val="clear"/>
        </w:rPr>
        <w:t xml:space="preserve">ortheastern</w:t>
      </w:r>
    </w:p>
    <w:p>
      <w:pPr>
        <w:suppressAutoHyphens w:val="true"/>
        <w:spacing w:before="0" w:after="0" w:line="240"/>
        <w:ind w:right="0" w:left="0" w:firstLine="0"/>
        <w:jc w:val="center"/>
        <w:rPr>
          <w:rFonts w:ascii="Times New Roman" w:hAnsi="Times New Roman" w:cs="Times New Roman" w:eastAsia="Times New Roman"/>
          <w:color w:val="auto"/>
          <w:spacing w:val="40"/>
          <w:position w:val="0"/>
          <w:sz w:val="12"/>
          <w:shd w:fill="auto" w:val="clear"/>
        </w:rPr>
      </w:pPr>
    </w:p>
    <w:p>
      <w:pPr>
        <w:spacing w:before="0" w:after="0" w:line="240"/>
        <w:ind w:right="0" w:left="0" w:firstLine="0"/>
        <w:jc w:val="center"/>
        <w:rPr>
          <w:rFonts w:ascii="Adobe Garamond Pro Bold" w:hAnsi="Adobe Garamond Pro Bold" w:cs="Adobe Garamond Pro Bold" w:eastAsia="Adobe Garamond Pro Bold"/>
          <w:b/>
          <w:caps w:val="true"/>
          <w:color w:val="auto"/>
          <w:spacing w:val="48"/>
          <w:position w:val="0"/>
          <w:sz w:val="52"/>
          <w:shd w:fill="auto" w:val="clear"/>
        </w:rPr>
      </w:pPr>
      <w:r>
        <w:rPr>
          <w:rFonts w:ascii="Adobe Garamond Pro Bold" w:hAnsi="Adobe Garamond Pro Bold" w:cs="Adobe Garamond Pro Bold" w:eastAsia="Adobe Garamond Pro Bold"/>
          <w:b/>
          <w:caps w:val="true"/>
          <w:color w:val="auto"/>
          <w:spacing w:val="48"/>
          <w:position w:val="0"/>
          <w:sz w:val="56"/>
          <w:shd w:fill="auto" w:val="clear"/>
        </w:rPr>
        <w:t xml:space="preserve">M</w:t>
      </w:r>
      <w:r>
        <w:rPr>
          <w:rFonts w:ascii="Adobe Garamond Pro Bold" w:hAnsi="Adobe Garamond Pro Bold" w:cs="Adobe Garamond Pro Bold" w:eastAsia="Adobe Garamond Pro Bold"/>
          <w:b/>
          <w:caps w:val="true"/>
          <w:color w:val="auto"/>
          <w:spacing w:val="48"/>
          <w:position w:val="0"/>
          <w:sz w:val="52"/>
          <w:shd w:fill="auto" w:val="clear"/>
        </w:rPr>
        <w:t xml:space="preserve">athematics </w:t>
      </w:r>
      <w:r>
        <w:rPr>
          <w:rFonts w:ascii="Adobe Garamond Pro Bold" w:hAnsi="Adobe Garamond Pro Bold" w:cs="Adobe Garamond Pro Bold" w:eastAsia="Adobe Garamond Pro Bold"/>
          <w:b/>
          <w:caps w:val="true"/>
          <w:color w:val="auto"/>
          <w:spacing w:val="48"/>
          <w:position w:val="0"/>
          <w:sz w:val="56"/>
          <w:shd w:fill="auto" w:val="clear"/>
        </w:rPr>
        <w:t xml:space="preserve">C</w:t>
      </w:r>
      <w:r>
        <w:rPr>
          <w:rFonts w:ascii="Adobe Garamond Pro Bold" w:hAnsi="Adobe Garamond Pro Bold" w:cs="Adobe Garamond Pro Bold" w:eastAsia="Adobe Garamond Pro Bold"/>
          <w:b/>
          <w:caps w:val="true"/>
          <w:color w:val="auto"/>
          <w:spacing w:val="48"/>
          <w:position w:val="0"/>
          <w:sz w:val="52"/>
          <w:shd w:fill="auto" w:val="clear"/>
        </w:rPr>
        <w:t xml:space="preserve">olloquium</w:t>
      </w:r>
    </w:p>
    <w:p>
      <w:pPr>
        <w:spacing w:before="0" w:after="0" w:line="240"/>
        <w:ind w:right="0" w:left="0" w:firstLine="0"/>
        <w:jc w:val="center"/>
        <w:rPr>
          <w:rFonts w:ascii="Book Antiqua" w:hAnsi="Book Antiqua" w:cs="Book Antiqua" w:eastAsia="Book Antiqua"/>
          <w:b/>
          <w:color w:val="auto"/>
          <w:spacing w:val="0"/>
          <w:position w:val="0"/>
          <w:sz w:val="24"/>
          <w:shd w:fill="auto" w:val="clear"/>
        </w:rPr>
      </w:pPr>
    </w:p>
    <w:p>
      <w:pPr>
        <w:spacing w:before="0" w:after="0" w:line="240"/>
        <w:ind w:right="0" w:left="0" w:firstLine="0"/>
        <w:jc w:val="center"/>
        <w:rPr>
          <w:rFonts w:ascii="Book Antiqua" w:hAnsi="Book Antiqua" w:cs="Book Antiqua" w:eastAsia="Book Antiqua"/>
          <w:color w:val="auto"/>
          <w:spacing w:val="0"/>
          <w:position w:val="0"/>
          <w:sz w:val="24"/>
          <w:shd w:fill="auto" w:val="clear"/>
        </w:rPr>
      </w:pPr>
    </w:p>
    <w:p>
      <w:pPr>
        <w:spacing w:before="0" w:after="0" w:line="240"/>
        <w:ind w:right="0" w:left="0" w:firstLine="0"/>
        <w:jc w:val="center"/>
        <w:rPr>
          <w:rFonts w:ascii="Book Antiqua" w:hAnsi="Book Antiqua" w:cs="Book Antiqua" w:eastAsia="Book Antiqua"/>
          <w:color w:val="auto"/>
          <w:spacing w:val="0"/>
          <w:position w:val="0"/>
          <w:sz w:val="24"/>
          <w:shd w:fill="auto" w:val="clear"/>
        </w:rPr>
      </w:pPr>
    </w:p>
    <w:p>
      <w:pPr>
        <w:spacing w:before="0" w:after="0" w:line="240"/>
        <w:ind w:right="0" w:left="0" w:firstLine="0"/>
        <w:jc w:val="center"/>
        <w:rPr>
          <w:rFonts w:ascii="Book Antiqua" w:hAnsi="Book Antiqua" w:cs="Book Antiqua" w:eastAsia="Book Antiqua"/>
          <w:color w:val="auto"/>
          <w:spacing w:val="0"/>
          <w:position w:val="0"/>
          <w:sz w:val="24"/>
          <w:shd w:fill="auto" w:val="clear"/>
        </w:rPr>
      </w:pPr>
    </w:p>
    <w:p>
      <w:pPr>
        <w:spacing w:before="0" w:after="0" w:line="240"/>
        <w:ind w:right="0" w:left="0" w:firstLine="0"/>
        <w:jc w:val="center"/>
        <w:rPr>
          <w:rFonts w:ascii="Book Antiqua" w:hAnsi="Book Antiqua" w:cs="Book Antiqua" w:eastAsia="Book Antiqua"/>
          <w:b/>
          <w:color w:val="auto"/>
          <w:spacing w:val="0"/>
          <w:position w:val="0"/>
          <w:sz w:val="36"/>
          <w:shd w:fill="auto" w:val="clear"/>
        </w:rPr>
      </w:pPr>
      <w:r>
        <w:rPr>
          <w:rFonts w:ascii="Book Antiqua" w:hAnsi="Book Antiqua" w:cs="Book Antiqua" w:eastAsia="Book Antiqua"/>
          <w:b/>
          <w:color w:val="auto"/>
          <w:spacing w:val="0"/>
          <w:position w:val="0"/>
          <w:sz w:val="36"/>
          <w:shd w:fill="auto" w:val="clear"/>
        </w:rPr>
        <w:t xml:space="preserve">“Induced subgraphs and coloring”</w:t>
      </w:r>
    </w:p>
    <w:p>
      <w:pPr>
        <w:spacing w:before="0" w:after="0" w:line="240"/>
        <w:ind w:right="0" w:left="0" w:firstLine="0"/>
        <w:jc w:val="center"/>
        <w:rPr>
          <w:rFonts w:ascii="Book Antiqua" w:hAnsi="Book Antiqua" w:cs="Book Antiqua" w:eastAsia="Book Antiqua"/>
          <w:b/>
          <w:color w:val="auto"/>
          <w:spacing w:val="0"/>
          <w:position w:val="0"/>
          <w:sz w:val="36"/>
          <w:shd w:fill="auto" w:val="clear"/>
        </w:rPr>
      </w:pPr>
    </w:p>
    <w:p>
      <w:pPr>
        <w:spacing w:before="0" w:after="0" w:line="240"/>
        <w:ind w:right="0" w:left="0" w:firstLine="0"/>
        <w:jc w:val="center"/>
        <w:rPr>
          <w:rFonts w:ascii="Book Antiqua" w:hAnsi="Book Antiqua" w:cs="Book Antiqua" w:eastAsia="Book Antiqua"/>
          <w:b/>
          <w:color w:val="auto"/>
          <w:spacing w:val="0"/>
          <w:position w:val="0"/>
          <w:sz w:val="36"/>
          <w:shd w:fill="auto" w:val="clear"/>
        </w:rPr>
      </w:pPr>
    </w:p>
    <w:p>
      <w:pPr>
        <w:spacing w:before="0" w:after="0" w:line="240"/>
        <w:ind w:right="0" w:left="0" w:firstLine="0"/>
        <w:jc w:val="center"/>
        <w:rPr>
          <w:rFonts w:ascii="Book Antiqua" w:hAnsi="Book Antiqua" w:cs="Book Antiqua" w:eastAsia="Book Antiqua"/>
          <w:b/>
          <w:color w:val="auto"/>
          <w:spacing w:val="0"/>
          <w:position w:val="0"/>
          <w:sz w:val="36"/>
          <w:shd w:fill="auto" w:val="clear"/>
        </w:rPr>
      </w:pPr>
    </w:p>
    <w:p>
      <w:pPr>
        <w:spacing w:before="0" w:after="0" w:line="240"/>
        <w:ind w:right="0" w:left="0" w:firstLine="0"/>
        <w:jc w:val="center"/>
        <w:rPr>
          <w:rFonts w:ascii="Book Antiqua" w:hAnsi="Book Antiqua" w:cs="Book Antiqua" w:eastAsia="Book Antiqua"/>
          <w:b/>
          <w:color w:val="auto"/>
          <w:spacing w:val="0"/>
          <w:position w:val="0"/>
          <w:sz w:val="36"/>
          <w:shd w:fill="auto" w:val="clear"/>
        </w:rPr>
      </w:pPr>
      <w:r>
        <w:rPr>
          <w:rFonts w:ascii="Book Antiqua" w:hAnsi="Book Antiqua" w:cs="Book Antiqua" w:eastAsia="Book Antiqua"/>
          <w:b/>
          <w:color w:val="auto"/>
          <w:spacing w:val="0"/>
          <w:position w:val="0"/>
          <w:sz w:val="36"/>
          <w:shd w:fill="auto" w:val="clear"/>
        </w:rPr>
        <w:t xml:space="preserve">Maria Chudnovsky</w:t>
      </w:r>
    </w:p>
    <w:p>
      <w:pPr>
        <w:spacing w:before="0" w:after="0" w:line="240"/>
        <w:ind w:right="0" w:left="0" w:firstLine="0"/>
        <w:jc w:val="center"/>
        <w:rPr>
          <w:rFonts w:ascii="Book Antiqua" w:hAnsi="Book Antiqua" w:cs="Book Antiqua" w:eastAsia="Book Antiqua"/>
          <w:b/>
          <w:color w:val="auto"/>
          <w:spacing w:val="0"/>
          <w:position w:val="0"/>
          <w:sz w:val="28"/>
          <w:shd w:fill="auto" w:val="clear"/>
        </w:rPr>
      </w:pPr>
      <w:r>
        <w:rPr>
          <w:rFonts w:ascii="Book Antiqua" w:hAnsi="Book Antiqua" w:cs="Book Antiqua" w:eastAsia="Book Antiqua"/>
          <w:b/>
          <w:color w:val="auto"/>
          <w:spacing w:val="0"/>
          <w:position w:val="0"/>
          <w:sz w:val="36"/>
          <w:shd w:fill="auto" w:val="clear"/>
        </w:rPr>
        <w:t xml:space="preserve">(Princeton)</w:t>
      </w:r>
    </w:p>
    <w:p>
      <w:pPr>
        <w:spacing w:before="0" w:after="0" w:line="240"/>
        <w:ind w:right="0" w:left="0" w:firstLine="0"/>
        <w:jc w:val="center"/>
        <w:rPr>
          <w:rFonts w:ascii="Book Antiqua" w:hAnsi="Book Antiqua" w:cs="Book Antiqua" w:eastAsia="Book Antiqua"/>
          <w:b/>
          <w:color w:val="auto"/>
          <w:spacing w:val="0"/>
          <w:position w:val="0"/>
          <w:sz w:val="28"/>
          <w:shd w:fill="auto" w:val="clear"/>
        </w:rPr>
      </w:pPr>
    </w:p>
    <w:p>
      <w:pPr>
        <w:spacing w:before="0" w:after="0" w:line="240"/>
        <w:ind w:right="0" w:left="0" w:firstLine="0"/>
        <w:jc w:val="center"/>
        <w:rPr>
          <w:rFonts w:ascii="Book Antiqua" w:hAnsi="Book Antiqua" w:cs="Book Antiqua" w:eastAsia="Book Antiqua"/>
          <w:b/>
          <w:color w:val="auto"/>
          <w:spacing w:val="0"/>
          <w:position w:val="0"/>
          <w:sz w:val="28"/>
          <w:shd w:fill="auto" w:val="clear"/>
        </w:rPr>
      </w:pPr>
    </w:p>
    <w:p>
      <w:pPr>
        <w:spacing w:before="0" w:after="0" w:line="240"/>
        <w:ind w:right="0" w:left="0" w:firstLine="0"/>
        <w:jc w:val="center"/>
        <w:rPr>
          <w:rFonts w:ascii="Book Antiqua" w:hAnsi="Book Antiqua" w:cs="Book Antiqua" w:eastAsia="Book Antiqua"/>
          <w:b/>
          <w:color w:val="auto"/>
          <w:spacing w:val="0"/>
          <w:position w:val="0"/>
          <w:sz w:val="28"/>
          <w:shd w:fill="auto" w:val="clear"/>
        </w:rPr>
      </w:pPr>
    </w:p>
    <w:p>
      <w:pPr>
        <w:spacing w:before="0" w:after="0" w:line="240"/>
        <w:ind w:right="0" w:left="0" w:firstLine="0"/>
        <w:jc w:val="left"/>
        <w:rPr>
          <w:rFonts w:ascii="Book Antiqua" w:hAnsi="Book Antiqua" w:cs="Book Antiqua" w:eastAsia="Book Antiqua"/>
          <w:color w:val="000000"/>
          <w:spacing w:val="0"/>
          <w:position w:val="0"/>
          <w:sz w:val="22"/>
          <w:shd w:fill="FFFFFF" w:val="clear"/>
        </w:rPr>
      </w:pPr>
      <w:r>
        <w:rPr>
          <w:rFonts w:ascii="Book Antiqua" w:hAnsi="Book Antiqua" w:cs="Book Antiqua" w:eastAsia="Book Antiqua"/>
          <w:color w:val="auto"/>
          <w:spacing w:val="0"/>
          <w:position w:val="0"/>
          <w:sz w:val="22"/>
          <w:shd w:fill="auto" w:val="clear"/>
        </w:rPr>
        <w:t xml:space="preserve">Abstract: </w:t>
      </w:r>
      <w:r>
        <w:rPr>
          <w:rFonts w:ascii="Book Antiqua" w:hAnsi="Book Antiqua" w:cs="Book Antiqua" w:eastAsia="Book Antiqua"/>
          <w:color w:val="000000"/>
          <w:spacing w:val="0"/>
          <w:position w:val="0"/>
          <w:sz w:val="22"/>
          <w:shd w:fill="FFFFFF" w:val="clear"/>
        </w:rPr>
        <w:t xml:space="preserve">What causes a graph to have high chromatic number? One reason is that the graph may contain a large set of pairwise adjacent vertices (called a "clique"), but what can be said if that is not the case? Around 1985 Andras Gayfas made three conjectures about structures that must be present in a graph with large chromatic number all of whose cliques have bounded size. Recently, in joint work with Alex Scott, Paul Seymour and Sophie Spirkl,  we proved the strongest of these conjectures, that implies the other two. In this talk we will discuss some of the proof ideas, and related problems and theorems.</w:t>
      </w:r>
    </w:p>
    <w:p>
      <w:pPr>
        <w:suppressAutoHyphens w:val="true"/>
        <w:spacing w:before="0" w:after="0" w:line="240"/>
        <w:ind w:right="0" w:left="0" w:firstLine="0"/>
        <w:jc w:val="center"/>
        <w:rPr>
          <w:rFonts w:ascii="Book Antiqua" w:hAnsi="Book Antiqua" w:cs="Book Antiqua" w:eastAsia="Book Antiqua"/>
          <w:b/>
          <w:color w:val="auto"/>
          <w:spacing w:val="0"/>
          <w:position w:val="0"/>
          <w:sz w:val="40"/>
          <w:shd w:fill="auto" w:val="clear"/>
        </w:rPr>
      </w:pPr>
    </w:p>
    <w:p>
      <w:pPr>
        <w:suppressAutoHyphens w:val="true"/>
        <w:spacing w:before="0" w:after="0" w:line="240"/>
        <w:ind w:right="0" w:left="0" w:firstLine="0"/>
        <w:jc w:val="center"/>
        <w:rPr>
          <w:rFonts w:ascii="Book Antiqua" w:hAnsi="Book Antiqua" w:cs="Book Antiqua" w:eastAsia="Book Antiqua"/>
          <w:b/>
          <w:color w:val="auto"/>
          <w:spacing w:val="0"/>
          <w:position w:val="0"/>
          <w:sz w:val="40"/>
          <w:shd w:fill="auto" w:val="clear"/>
        </w:rPr>
      </w:pPr>
    </w:p>
    <w:p>
      <w:pPr>
        <w:suppressAutoHyphens w:val="true"/>
        <w:spacing w:before="0" w:after="0" w:line="240"/>
        <w:ind w:right="0" w:left="0" w:firstLine="0"/>
        <w:jc w:val="center"/>
        <w:rPr>
          <w:rFonts w:ascii="Book Antiqua" w:hAnsi="Book Antiqua" w:cs="Book Antiqua" w:eastAsia="Book Antiqua"/>
          <w:b/>
          <w:color w:val="auto"/>
          <w:spacing w:val="0"/>
          <w:position w:val="0"/>
          <w:sz w:val="40"/>
          <w:shd w:fill="auto" w:val="clear"/>
        </w:rPr>
      </w:pPr>
      <w:r>
        <w:rPr>
          <w:rFonts w:ascii="Book Antiqua" w:hAnsi="Book Antiqua" w:cs="Book Antiqua" w:eastAsia="Book Antiqua"/>
          <w:b/>
          <w:color w:val="auto"/>
          <w:spacing w:val="0"/>
          <w:position w:val="0"/>
          <w:sz w:val="40"/>
          <w:shd w:fill="auto" w:val="clear"/>
        </w:rPr>
        <w:t xml:space="preserve">Thursday November 30</w:t>
      </w:r>
      <w:r>
        <w:rPr>
          <w:rFonts w:ascii="Book Antiqua" w:hAnsi="Book Antiqua" w:cs="Book Antiqua" w:eastAsia="Book Antiqua"/>
          <w:b/>
          <w:color w:val="auto"/>
          <w:spacing w:val="0"/>
          <w:position w:val="0"/>
          <w:sz w:val="40"/>
          <w:shd w:fill="auto" w:val="clear"/>
          <w:vertAlign w:val="superscript"/>
        </w:rPr>
        <w:t xml:space="preserve">th</w:t>
      </w:r>
      <w:r>
        <w:rPr>
          <w:rFonts w:ascii="Book Antiqua" w:hAnsi="Book Antiqua" w:cs="Book Antiqua" w:eastAsia="Book Antiqua"/>
          <w:b/>
          <w:color w:val="auto"/>
          <w:spacing w:val="0"/>
          <w:position w:val="0"/>
          <w:sz w:val="40"/>
          <w:shd w:fill="auto" w:val="clear"/>
        </w:rPr>
        <w:t xml:space="preserve">, 2017</w:t>
      </w:r>
    </w:p>
    <w:p>
      <w:pPr>
        <w:suppressAutoHyphens w:val="true"/>
        <w:spacing w:before="0" w:after="0" w:line="240"/>
        <w:ind w:right="0" w:left="0" w:firstLine="0"/>
        <w:jc w:val="center"/>
        <w:rPr>
          <w:rFonts w:ascii="Book Antiqua" w:hAnsi="Book Antiqua" w:cs="Book Antiqua" w:eastAsia="Book Antiqua"/>
          <w:b/>
          <w:color w:val="FF0000"/>
          <w:spacing w:val="0"/>
          <w:position w:val="0"/>
          <w:sz w:val="40"/>
          <w:shd w:fill="auto" w:val="clear"/>
        </w:rPr>
      </w:pPr>
      <w:r>
        <w:rPr>
          <w:rFonts w:ascii="Book Antiqua" w:hAnsi="Book Antiqua" w:cs="Book Antiqua" w:eastAsia="Book Antiqua"/>
          <w:b/>
          <w:color w:val="FF0000"/>
          <w:spacing w:val="0"/>
          <w:position w:val="0"/>
          <w:sz w:val="40"/>
          <w:shd w:fill="auto" w:val="clear"/>
        </w:rPr>
        <w:t xml:space="preserve">4:15PM-5:15PM</w:t>
      </w:r>
    </w:p>
    <w:p>
      <w:pPr>
        <w:suppressAutoHyphens w:val="true"/>
        <w:spacing w:before="0" w:after="0" w:line="240"/>
        <w:ind w:right="0" w:left="0" w:firstLine="0"/>
        <w:jc w:val="center"/>
        <w:rPr>
          <w:rFonts w:ascii="Book Antiqua" w:hAnsi="Book Antiqua" w:cs="Book Antiqua" w:eastAsia="Book Antiqua"/>
          <w:b/>
          <w:color w:val="auto"/>
          <w:spacing w:val="0"/>
          <w:position w:val="0"/>
          <w:sz w:val="40"/>
          <w:shd w:fill="auto" w:val="clear"/>
        </w:rPr>
      </w:pPr>
      <w:r>
        <w:rPr>
          <w:rFonts w:ascii="Book Antiqua" w:hAnsi="Book Antiqua" w:cs="Book Antiqua" w:eastAsia="Book Antiqua"/>
          <w:b/>
          <w:color w:val="auto"/>
          <w:spacing w:val="0"/>
          <w:position w:val="0"/>
          <w:sz w:val="40"/>
          <w:shd w:fill="auto" w:val="clear"/>
        </w:rPr>
        <w:t xml:space="preserve">MIT, Room 2-190</w:t>
      </w:r>
    </w:p>
    <w:p>
      <w:pPr>
        <w:suppressAutoHyphens w:val="true"/>
        <w:spacing w:before="0" w:after="0" w:line="240"/>
        <w:ind w:right="0" w:left="0" w:firstLine="0"/>
        <w:jc w:val="center"/>
        <w:rPr>
          <w:rFonts w:ascii="Book Antiqua" w:hAnsi="Book Antiqua" w:cs="Book Antiqua" w:eastAsia="Book Antiqua"/>
          <w:b/>
          <w:i/>
          <w:color w:val="FF0000"/>
          <w:spacing w:val="0"/>
          <w:position w:val="0"/>
          <w:sz w:val="36"/>
          <w:shd w:fill="auto" w:val="clear"/>
        </w:rPr>
      </w:pPr>
      <w:r>
        <w:rPr>
          <w:rFonts w:ascii="Book Antiqua" w:hAnsi="Book Antiqua" w:cs="Book Antiqua" w:eastAsia="Book Antiqua"/>
          <w:b/>
          <w:color w:val="auto"/>
          <w:spacing w:val="0"/>
          <w:position w:val="0"/>
          <w:sz w:val="40"/>
          <w:shd w:fill="auto" w:val="clear"/>
        </w:rPr>
        <w:t xml:space="preserve">Reception in 2-290 at </w:t>
      </w:r>
      <w:r>
        <w:rPr>
          <w:rFonts w:ascii="Book Antiqua" w:hAnsi="Book Antiqua" w:cs="Book Antiqua" w:eastAsia="Book Antiqua"/>
          <w:b/>
          <w:color w:val="FF0000"/>
          <w:spacing w:val="0"/>
          <w:position w:val="0"/>
          <w:sz w:val="40"/>
          <w:shd w:fill="auto" w:val="clear"/>
        </w:rPr>
        <w:t xml:space="preserve">3:45PM</w:t>
      </w:r>
    </w:p>
    <w:p>
      <w:pPr>
        <w:suppressAutoHyphens w:val="true"/>
        <w:spacing w:before="0" w:after="0" w:line="240"/>
        <w:ind w:right="0" w:left="0" w:firstLine="0"/>
        <w:jc w:val="center"/>
        <w:rPr>
          <w:rFonts w:ascii="Book Antiqua" w:hAnsi="Book Antiqua" w:cs="Book Antiqua" w:eastAsia="Book Antiqua"/>
          <w:i/>
          <w:color w:val="auto"/>
          <w:spacing w:val="0"/>
          <w:position w:val="0"/>
          <w:sz w:val="28"/>
          <w:shd w:fill="auto" w:val="clear"/>
        </w:rPr>
      </w:pPr>
    </w:p>
    <w:p>
      <w:pPr>
        <w:suppressAutoHyphens w:val="true"/>
        <w:spacing w:before="0" w:after="0" w:line="240"/>
        <w:ind w:right="0" w:left="0" w:firstLine="0"/>
        <w:jc w:val="center"/>
        <w:rPr>
          <w:rFonts w:ascii="Book Antiqua" w:hAnsi="Book Antiqua" w:cs="Book Antiqua" w:eastAsia="Book Antiqua"/>
          <w:i/>
          <w:color w:val="auto"/>
          <w:spacing w:val="0"/>
          <w:position w:val="0"/>
          <w:sz w:val="28"/>
          <w:shd w:fill="auto" w:val="clear"/>
        </w:rPr>
      </w:pPr>
    </w:p>
    <w:p>
      <w:pPr>
        <w:suppressAutoHyphens w:val="true"/>
        <w:spacing w:before="0" w:after="0" w:line="240"/>
        <w:ind w:right="0" w:left="0" w:firstLine="0"/>
        <w:jc w:val="center"/>
        <w:rPr>
          <w:rFonts w:ascii="Book Antiqua" w:hAnsi="Book Antiqua" w:cs="Book Antiqua" w:eastAsia="Book Antiqua"/>
          <w:i/>
          <w:color w:val="auto"/>
          <w:spacing w:val="0"/>
          <w:position w:val="0"/>
          <w:sz w:val="28"/>
          <w:shd w:fill="auto" w:val="clear"/>
        </w:rPr>
      </w:pPr>
    </w:p>
    <w:p>
      <w:pPr>
        <w:suppressAutoHyphens w:val="true"/>
        <w:spacing w:before="0" w:after="0" w:line="240"/>
        <w:ind w:right="0" w:left="0" w:firstLine="0"/>
        <w:jc w:val="center"/>
        <w:rPr>
          <w:rFonts w:ascii="Book Antiqua" w:hAnsi="Book Antiqua" w:cs="Book Antiqua" w:eastAsia="Book Antiqua"/>
          <w:i/>
          <w:color w:val="auto"/>
          <w:spacing w:val="0"/>
          <w:position w:val="0"/>
          <w:sz w:val="28"/>
          <w:shd w:fill="auto" w:val="clear"/>
        </w:rPr>
      </w:pPr>
    </w:p>
    <w:p>
      <w:pPr>
        <w:suppressAutoHyphens w:val="true"/>
        <w:spacing w:before="0" w:after="120" w:line="240"/>
        <w:ind w:right="0" w:left="0" w:firstLine="0"/>
        <w:jc w:val="center"/>
        <w:rPr>
          <w:rFonts w:ascii="Book Antiqua" w:hAnsi="Book Antiqua" w:cs="Book Antiqua" w:eastAsia="Book Antiqua"/>
          <w:b/>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